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nightly report — 2026-05-05</w:t>
      </w:r>
    </w:p>
    <w:p>
      <w:r>
        <w:t>generated 21:12Z by nightly-report-writer · sources=10 · window=2026-05-04T21:12Z → 2026-05-05T21:12Z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tldr</w:t>
      </w:r>
    </w:p>
    <w:p>
      <w:pPr>
        <w:pStyle w:val="ListBullet"/>
      </w:pPr>
      <w:r>
        <w:t>swarm clean — 0 truncations, 0 respawns, 0 stuck across 43 polls + 55 heartbeats</w:t>
      </w:r>
    </w:p>
    <w:p>
      <w:pPr>
        <w:pStyle w:val="ListBullet"/>
      </w:pPr>
      <w:r>
        <w:t>watchdog clean — 24 OK, 0 WARN, 0 RED in window</w:t>
      </w:r>
    </w:p>
    <w:p>
      <w:pPr>
        <w:pStyle w:val="ListBullet"/>
      </w:pPr>
      <w:r>
        <w:t>daily-downgrade finally honored 2026-05-04T22:48Z after 77+ cumulative violations — cron quiet ~17.5h (05:17Z → 22:48Z) like the 2026-05-02 directive said it should</w:t>
      </w:r>
    </w:p>
    <w:p>
      <w:pPr>
        <w:pStyle w:val="ListBullet"/>
      </w:pPr>
      <w:r>
        <w:t xml:space="preserve">one pathological hook loop — agent bj71vvwjl wrote 1.7MB of </w:t>
      </w:r>
      <w:r>
        <w:t>pgrep: command not found</w:t>
      </w:r>
      <w:r>
        <w:t xml:space="preserve"> to an output file, observed not respawned (correctly), worth a manual hook fix</w:t>
      </w:r>
    </w:p>
    <w:p>
      <w:pPr>
        <w:pStyle w:val="ListBullet"/>
      </w:pPr>
      <w:r>
        <w:t>task registry frozen — 57 open/blocked T-numbers, all idle &gt;3 days, newest touch 2026-05-02 (T078). nothing closed in window</w:t>
      </w:r>
    </w:p>
    <w:p>
      <w:pPr>
        <w:pStyle w:val="ListBullet"/>
      </w:pPr>
      <w:r>
        <w:t>pmf metrics flat — innerverse/pmf SessionDepth + HelpfulnessScore + RatingCount empty datapoints last 24h (no real users, or publisher off)</w:t>
      </w:r>
    </w:p>
    <w:p>
      <w:pPr>
        <w:pStyle w:val="ListBullet"/>
      </w:pPr>
      <w:r>
        <w:t>llm-costs.jsonl + aws-email-publisher still broken — known blind spots, 16d / 20+ cycles</w:t>
      </w:r>
    </w:p>
    <w:p>
      <w:pPr>
        <w:pStyle w:val="ListBullet"/>
      </w:pPr>
      <w:r>
        <w:t>no DEPLOYED journal entries in window — last R-number shipped was R0172 on 2026-04-22 (13d ago)</w:t>
      </w:r>
    </w:p>
    <w:p>
      <w:pPr>
        <w:pStyle w:val="ListBullet"/>
      </w:pPr>
      <w:r>
        <w:t>yesterday's claude-code-audit memo missing — last audit 2026-05-02-0335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swarm-orchestrator (F:/TITAN/plans/swarm-orchestrator.log)</w:t>
      </w:r>
    </w:p>
    <w:p>
      <w:r>
        <w:t>window: 2026-05-04T00:00Z → 2026-05-05T21:11Z</w:t>
      </w:r>
    </w:p>
    <w:p>
      <w:pPr>
        <w:pStyle w:val="ListBullet"/>
      </w:pPr>
      <w:r>
        <w:t>scheduled-run + poll: 43</w:t>
      </w:r>
    </w:p>
    <w:p>
      <w:pPr>
        <w:pStyle w:val="ListBullet"/>
      </w:pPr>
      <w:r>
        <w:t>cloudwatch-heartbeat: 55 (all exit:0 confirmed; ~30s avg cold-start, fastest &lt;10s, slowest ~90s)</w:t>
      </w:r>
    </w:p>
    <w:p>
      <w:pPr>
        <w:pStyle w:val="ListBullet"/>
      </w:pPr>
      <w:r>
        <w:t>truncated: 0 (sum across all polls)</w:t>
      </w:r>
    </w:p>
    <w:p>
      <w:pPr>
        <w:pStyle w:val="ListBullet"/>
      </w:pPr>
      <w:r>
        <w:t>respawned: 0</w:t>
      </w:r>
    </w:p>
    <w:p>
      <w:pPr>
        <w:pStyle w:val="ListBullet"/>
      </w:pPr>
      <w:r>
        <w:t>stuck: 0</w:t>
      </w:r>
    </w:p>
    <w:p>
      <w:pPr>
        <w:pStyle w:val="ListBullet"/>
      </w:pPr>
      <w:r>
        <w:t>latest poll 2026-05-05T21:10:53Z — scanned 409 outputs, 5 active in-flight, no truncation patterns</w:t>
      </w:r>
    </w:p>
    <w:p>
      <w:r>
        <w:t>notable cycles:</w:t>
      </w:r>
    </w:p>
    <w:p>
      <w:pPr>
        <w:pStyle w:val="ListBullet"/>
      </w:pPr>
      <w:r>
        <w:t>2026-05-04T22:48Z — daily-downgrade FINALLY honored. cron quiescent ~17.5h since 05:17Z, matching Harnoor's 2026-05-02 daily-only directive after 77+ violations</w:t>
      </w:r>
    </w:p>
    <w:p>
      <w:pPr>
        <w:pStyle w:val="ListBullet"/>
      </w:pPr>
      <w:r>
        <w:t>2026-05-04T23:55:00Z — first daily-cadence run post-downgrade, sessions=104 active_30min=10 truncated=0 — clean</w:t>
      </w:r>
    </w:p>
    <w:p>
      <w:pPr>
        <w:pStyle w:val="ListBullet"/>
      </w:pPr>
      <w:r>
        <w:t xml:space="preserve">2026-05-05T05:33:30Z — observation logged: session=3e88c1eb agent=bj71vvwjl actively writing pgrep-not-found loop (435KB at observation, grew to 1.7MB by snapshot). not stuck per &gt;30min-no-heartbeat rule (still writing). pathological — likely a hook calling </w:t>
      </w:r>
      <w:r>
        <w:t>pgrep</w:t>
      </w:r>
      <w:r>
        <w:t xml:space="preserve"> which is not on cygwin path. flagged for manual review</w:t>
      </w:r>
    </w:p>
    <w:p>
      <w:pPr>
        <w:pStyle w:val="ListBullet"/>
      </w:pPr>
      <w:r>
        <w:t>AWS CLI cold-start variance — multiple cycles dispatched async per "23:51:30Z lesson" (cygwin fork pressure can stall cli 8-10+ min). all completed exit:0 within window after improvement to foreground/instant cold-start by 03:48Z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watchdog (F:/TITAN/plans/watchdog.log)</w:t>
      </w:r>
    </w:p>
    <w:p>
      <w:r>
        <w:t>window: 2026-05-04T00:00Z → 2026-05-05T21:11Z</w:t>
      </w:r>
    </w:p>
    <w:p>
      <w:pPr>
        <w:pStyle w:val="ListBullet"/>
      </w:pPr>
      <w:r>
        <w:t>OK: 24</w:t>
      </w:r>
    </w:p>
    <w:p>
      <w:pPr>
        <w:pStyle w:val="ListBullet"/>
      </w:pPr>
      <w:r>
        <w:t>WARN: 0</w:t>
      </w:r>
    </w:p>
    <w:p>
      <w:pPr>
        <w:pStyle w:val="ListBullet"/>
      </w:pPr>
      <w:r>
        <w:t>RED: 0</w:t>
      </w:r>
    </w:p>
    <w:p>
      <w:pPr>
        <w:pStyle w:val="ListBullet"/>
      </w:pPr>
      <w:r>
        <w:t>email-sent: 0 in window (RED draft already on file from 2026-05-02T06:03Z for AWS cred-resolution hang root cause — no duplicate triggered)</w:t>
      </w:r>
    </w:p>
    <w:p>
      <w:r>
        <w:t>persistent blind spots flagged in every cycle:</w:t>
      </w:r>
    </w:p>
    <w:p>
      <w:pPr>
        <w:pStyle w:val="ListBullet"/>
      </w:pPr>
      <w:r>
        <w:t>heartbeat.jsonl absent (known, since 2026-04-19/20 depending on cycle)</w:t>
      </w:r>
    </w:p>
    <w:p>
      <w:pPr>
        <w:pStyle w:val="ListBullet"/>
      </w:pPr>
      <w:r>
        <w:t>llm-costs.jsonl missing/stale 14-16d (known)</w:t>
      </w:r>
    </w:p>
    <w:p>
      <w:pPr>
        <w:pStyle w:val="ListBullet"/>
      </w:pPr>
      <w:r>
        <w:t>external-spend.jsonl stale 13-14d (last 2026-04-20)</w:t>
      </w:r>
    </w:p>
    <w:p>
      <w:pPr>
        <w:pStyle w:val="ListBullet"/>
      </w:pPr>
      <w:r>
        <w:t>aws-email-publisher WinError 10061 — 20th consecutive cycle, still not fixed</w:t>
      </w:r>
    </w:p>
    <w:p>
      <w:pPr>
        <w:pStyle w:val="ListBullet"/>
      </w:pPr>
      <w:r>
        <w:t>cloudwatch-heartbeat AWS-CLI cold-start hang on cygwin fork pressure — DEGRADED but recovering</w:t>
      </w:r>
    </w:p>
    <w:p>
      <w:r>
        <w:t>inbox count drift: 808 stable through 2026-05-04 morning, +11 to 819 by 22:59Z (2026-05-04). modest growth, no anomaly</w:t>
      </w:r>
    </w:p>
    <w:p>
      <w:r>
        <w:t xml:space="preserve">git: TITAN repo clean, no force pushes, no main resets, last commit </w:t>
      </w:r>
      <w:r>
        <w:t>de1e873 Daily snapshot 2026-05-02</w:t>
      </w:r>
      <w:r>
        <w:t xml:space="preserve"> unchanged. 148+ working-tree items still uncommitted — same backlog harnoor has had queued since at least 2026-05-03</w:t>
      </w:r>
    </w:p>
    <w:p>
      <w:r>
        <w:t>verbatim RED entries: none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advisor audit (F:/TITAN/plans/advisors/claude-code-audit-*.md)</w:t>
      </w:r>
    </w:p>
    <w:p>
      <w:pPr>
        <w:pStyle w:val="ListBullet"/>
      </w:pPr>
      <w:r>
        <w:t>expected: claude-code-audit-2026-05-04*.md</w:t>
      </w:r>
    </w:p>
    <w:p>
      <w:pPr>
        <w:pStyle w:val="ListBullet"/>
      </w:pPr>
      <w:r>
        <w:t>result: NOT FOUND — file unavailable</w:t>
      </w:r>
    </w:p>
    <w:p>
      <w:pPr>
        <w:pStyle w:val="ListBullet"/>
      </w:pPr>
      <w:r>
        <w:t>last audit on disk: claude-code-audit-2026-05-02-0335.md (3 days stale)</w:t>
      </w:r>
    </w:p>
    <w:p>
      <w:pPr>
        <w:pStyle w:val="ListBullet"/>
      </w:pPr>
      <w:r>
        <w:t>audit cadence has been broken since 2026-05-02 — same publisher gap watchdog has been flagging in every cycle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journal — DEPLOYED headers (F:/TITAN/plans/journal/*.md)</w:t>
      </w:r>
    </w:p>
    <w:p>
      <w:r>
        <w:t>window: last 24h</w:t>
      </w:r>
    </w:p>
    <w:p>
      <w:pPr>
        <w:pStyle w:val="ListBullet"/>
      </w:pPr>
      <w:r>
        <w:t>files in journal/: 1</w:t>
      </w:r>
    </w:p>
    <w:p>
      <w:pPr>
        <w:pStyle w:val="ListBullet"/>
      </w:pPr>
      <w:r>
        <w:t>DEPLOYED headers in window: 0</w:t>
      </w:r>
    </w:p>
    <w:p>
      <w:pPr>
        <w:pStyle w:val="ListBullet"/>
      </w:pPr>
      <w:r>
        <w:t xml:space="preserve">only file present: </w:t>
      </w:r>
      <w:r>
        <w:t>R0172-DEPLOYED-2026-04-22.md</w:t>
      </w:r>
      <w:r>
        <w:t xml:space="preserve"> (13d old, out of window)</w:t>
      </w:r>
    </w:p>
    <w:p>
      <w:r>
        <w:t>nothing shipped overnight via R-number track. matches 2026-05-02 quiet pattern in registry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task registry (F:/TITAN/plans/task-registry/TASK-REGISTRY-2026-04-21.md)</w:t>
      </w:r>
    </w:p>
    <w:p>
      <w:r>
        <w:t xml:space="preserve">rows with last_updated matching yesterday/today (2026-05-04 or 2026-05-05): </w:t>
      </w:r>
      <w:r>
        <w:rPr>
          <w:b/>
        </w:rPr>
        <w:t>0</w:t>
      </w:r>
    </w:p>
    <w:p>
      <w:pPr>
        <w:pStyle w:val="ListBullet"/>
      </w:pPr>
      <w:r>
        <w:t>total open/blocked/in_progress/ready_for_review entries: 57</w:t>
      </w:r>
    </w:p>
    <w:p>
      <w:pPr>
        <w:pStyle w:val="ListBullet"/>
      </w:pPr>
      <w:r>
        <w:t>all 57 idle &gt;24h</w:t>
      </w:r>
    </w:p>
    <w:p>
      <w:pPr>
        <w:pStyle w:val="ListBullet"/>
      </w:pPr>
      <w:r>
        <w:t>newest last_updated in registry: T078 at 2026-05-02</w:t>
      </w:r>
    </w:p>
    <w:p>
      <w:pPr>
        <w:pStyle w:val="ListBullet"/>
      </w:pPr>
      <w:r>
        <w:t>next-newest: T070-T077 at 2026-05-01 → 2026-05-02</w:t>
      </w:r>
    </w:p>
    <w:p>
      <w:pPr>
        <w:pStyle w:val="ListBullet"/>
      </w:pPr>
      <w:r>
        <w:t>bulk of backlog clusters at 2026-04-22 → 2026-04-27 (pre-quiet-period)</w:t>
      </w:r>
    </w:p>
    <w:p>
      <w:r>
        <w:t>no T-number movement in window. registry is fully frozen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llm costs (F:/TITAN/logs/llm-costs.jsonl)</w:t>
      </w:r>
    </w:p>
    <w:p>
      <w:pPr>
        <w:pStyle w:val="ListBullet"/>
      </w:pPr>
      <w:r>
        <w:t>rows in window (last 24h): 0</w:t>
      </w:r>
    </w:p>
    <w:p>
      <w:pPr>
        <w:pStyle w:val="ListBullet"/>
      </w:pPr>
      <w:r>
        <w:t>total spend in window: $0.0000</w:t>
      </w:r>
    </w:p>
    <w:p>
      <w:pPr>
        <w:pStyle w:val="ListBullet"/>
      </w:pPr>
      <w:r>
        <w:t>last entry on file: 2026-04-19T06:38:12Z ($0.0178, claude_code backend)</w:t>
      </w:r>
    </w:p>
    <w:p>
      <w:pPr>
        <w:pStyle w:val="ListBullet"/>
      </w:pPr>
      <w:r>
        <w:t>file stale 16+ days — same known blind spot watchdog flags every cycle. publisher is dead</w:t>
      </w:r>
    </w:p>
    <w:p>
      <w:pPr>
        <w:pStyle w:val="ListBullet"/>
      </w:pPr>
      <w:r>
        <w:t>can't measure tonight's report cost from this signal — running on haiku-only per budget directive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aws cost (F:/TITAN/logs/daily-aws-cost.log)</w:t>
      </w:r>
    </w:p>
    <w:p>
      <w:r>
        <w:t>last 3 lines:</w:t>
      </w:r>
    </w:p>
    <w:p>
      <w:pPr>
        <w:spacing w:before="80" w:after="120"/>
      </w:pPr>
      <w:r>
        <w:rPr>
          <w:i/>
          <w:color w:val="666666"/>
          <w:sz w:val="18"/>
        </w:rPr>
        <w:t>[technical detail omitted from printable edition — see source repository for the code block]</w:t>
      </w:r>
    </w:p>
    <w:p>
      <w:pPr>
        <w:pStyle w:val="ListBullet"/>
      </w:pPr>
      <w:r>
        <w:t>email publisher failing 20th consecutive cycle (WinError 10061 = local SMTP target refused connection — port-587 listener missing or crashed)</w:t>
      </w:r>
    </w:p>
    <w:p>
      <w:pPr>
        <w:pStyle w:val="ListBullet"/>
      </w:pPr>
      <w:r>
        <w:t>forecast values may be stale; can't tell when last actual cost row was written without parsing the full file</w:t>
      </w:r>
    </w:p>
    <w:p>
      <w:pPr>
        <w:pStyle w:val="ListBullet"/>
      </w:pPr>
      <w:r>
        <w:t>last known clean cost data: 2026-05-02 — $6.69 MTD, $3.03 daily avg, $85.13 EOM projection (well under $50 cap, but also not what publisher is showing now)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cloudwatch innerverse/pmf</w:t>
      </w:r>
    </w:p>
    <w:p>
      <w:r>
        <w:t>window: 2026-05-04T21:12Z → 2026-05-05T21:12Z (period=86400s)</w:t>
      </w:r>
    </w:p>
    <w:p>
      <w:pPr>
        <w:pStyle w:val="ListBullet"/>
      </w:pPr>
      <w:r>
        <w:t>SessionDepth: datapoints=[] (sum=0, avg=0)</w:t>
      </w:r>
    </w:p>
    <w:p>
      <w:pPr>
        <w:pStyle w:val="ListBullet"/>
      </w:pPr>
      <w:r>
        <w:t>HelpfulnessScore: datapoints=[] (avg=0)</w:t>
      </w:r>
    </w:p>
    <w:p>
      <w:pPr>
        <w:pStyle w:val="ListBullet"/>
      </w:pPr>
      <w:r>
        <w:t>RatingCount: datapoints=[] (sum=0)</w:t>
      </w:r>
    </w:p>
    <w:p>
      <w:r>
        <w:t>three readings:</w:t>
      </w:r>
    </w:p>
    <w:p>
      <w:pPr>
        <w:pStyle w:val="ListBullet"/>
      </w:pPr>
      <w:r>
        <w:t>(a) silent infinity has zero user activity in window — most likely</w:t>
      </w:r>
    </w:p>
    <w:p>
      <w:pPr>
        <w:pStyle w:val="ListBullet"/>
      </w:pPr>
      <w:r>
        <w:t>(b) PMF metrics publisher is off — also possible given the broader publisher-rot pattern</w:t>
      </w:r>
    </w:p>
    <w:p>
      <w:pPr>
        <w:pStyle w:val="ListBullet"/>
      </w:pPr>
      <w:r>
        <w:t>can't distinguish without checking SI handler.py emit code. flagging for harnoor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pending T-numbers idle &gt;24h on harnoor</w:t>
      </w:r>
    </w:p>
    <w:p>
      <w:r>
        <w:t>count: 57 (every open/blocked/in_progress task is idle &gt;24h since registry hasn't moved since 2026-05-02)</w:t>
      </w:r>
    </w:p>
    <w:p>
      <w:r>
        <w:t>newest 10 (closest to fresh, all still &gt;3d idle):</w:t>
      </w:r>
    </w:p>
    <w:p>
      <w:pPr>
        <w:pStyle w:val="ListBullet"/>
      </w:pPr>
      <w:r>
        <w:t>T078 — Ship Verification-Before-Claim Discipline to SI system_prompt.py — 2026-05-02</w:t>
      </w:r>
    </w:p>
    <w:p>
      <w:pPr>
        <w:pStyle w:val="ListBullet"/>
      </w:pPr>
      <w:r>
        <w:t xml:space="preserve">T077 — Document </w:t>
      </w:r>
      <w:r>
        <w:t>claude project purge</w:t>
      </w:r>
      <w:r>
        <w:t xml:space="preserve"> as Escalation-Trigger Command — 2026-05-02</w:t>
      </w:r>
    </w:p>
    <w:p>
      <w:pPr>
        <w:pStyle w:val="ListBullet"/>
      </w:pPr>
      <w:r>
        <w:t>T076 — Audit TITAN Skills for Trigger-Type Classification — 2026-05-02</w:t>
      </w:r>
    </w:p>
    <w:p>
      <w:pPr>
        <w:pStyle w:val="ListBullet"/>
      </w:pPr>
      <w:r>
        <w:t>T075 — Evaluate Side-Chat / Context-Isolated Branch Pattern — 2026-05-02</w:t>
      </w:r>
    </w:p>
    <w:p>
      <w:pPr>
        <w:pStyle w:val="ListBullet"/>
      </w:pPr>
      <w:r>
        <w:t>T074 — Evaluate Routines as Replacement for TITAN Audit Cron Scheduler (blocked on T030) — 2026-05-02</w:t>
      </w:r>
    </w:p>
    <w:p>
      <w:pPr>
        <w:pStyle w:val="ListBullet"/>
      </w:pPr>
      <w:r>
        <w:t>T073 — Add Two-Pass Verification Gate to T039 /si-review Skill Design — 2026-05-02</w:t>
      </w:r>
    </w:p>
    <w:p>
      <w:pPr>
        <w:pStyle w:val="ListBullet"/>
      </w:pPr>
      <w:r>
        <w:t>T072 — Wire T067 Hook-to-MCP Audit Notification — 2026-05-01</w:t>
      </w:r>
    </w:p>
    <w:p>
      <w:pPr>
        <w:pStyle w:val="ListBullet"/>
      </w:pPr>
      <w:r>
        <w:t>T071 — Add ANTHROPIC_BEDROCK_SERVICE_TIER=priority to SI Bedrock Config — 2026-05-01</w:t>
      </w:r>
    </w:p>
    <w:p>
      <w:pPr>
        <w:pStyle w:val="ListBullet"/>
      </w:pPr>
      <w:r>
        <w:t>T070 — Exploit Agent Teams for TITAN Named-Agent Mesh — 2026-05-01</w:t>
      </w:r>
    </w:p>
    <w:p>
      <w:pPr>
        <w:pStyle w:val="ListBullet"/>
      </w:pPr>
      <w:r>
        <w:t>T069 — Add Verbosity Ablation Protocol to SI Feature Readiness Standard — 2026-04-27</w:t>
      </w:r>
    </w:p>
    <w:p>
      <w:r>
        <w:t>still open from harnoor's manual-action queue (per watchdog):</w:t>
      </w:r>
    </w:p>
    <w:p>
      <w:pPr>
        <w:pStyle w:val="ListNumber"/>
      </w:pPr>
      <w:r>
        <w:t>widen deadman alarm 26h+ given &gt;17h cron-quiet windows</w:t>
      </w:r>
    </w:p>
    <w:p>
      <w:pPr>
        <w:pStyle w:val="ListNumber"/>
      </w:pPr>
      <w:r>
        <w:t>fix scheduler cron daily-downgrade — APPEARED HONORED 2026-05-04T22:48Z, monitor next 48h</w:t>
      </w:r>
    </w:p>
    <w:p>
      <w:pPr>
        <w:pStyle w:val="ListNumber"/>
      </w:pPr>
      <w:r>
        <w:t>rotate AWS creds / clear ~/.aws/cache (winError10061 still hitting 8AM publisher)</w:t>
      </w:r>
    </w:p>
    <w:p>
      <w:pPr>
        <w:pStyle w:val="ListNumber"/>
      </w:pPr>
      <w:r>
        <w:t>commit/stash 148+ working-tree TITAN repo items</w:t>
      </w:r>
    </w:p>
    <w:p>
      <w:pPr>
        <w:pStyle w:val="ListNumber"/>
      </w:pPr>
      <w:r>
        <w:t>widen audit-cadence freshness threshold to 24h+ — moot now that cron quiets longer than threshold</w:t>
      </w:r>
    </w:p>
    <w:p>
      <w:pPr>
        <w:pStyle w:val="ListNumber"/>
      </w:pPr>
      <w:r>
        <w:t>restore llm-costs/heartbeat/external-spend publishers (stale 14-16d)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background scout/forge outputs (Temp/claude/*/tasks)</w:t>
      </w:r>
    </w:p>
    <w:p>
      <w:r>
        <w:t>window: last 24h</w:t>
      </w:r>
    </w:p>
    <w:p>
      <w:pPr>
        <w:pStyle w:val="ListBullet"/>
      </w:pPr>
      <w:r>
        <w:t>task .output files modified: 119</w:t>
      </w:r>
    </w:p>
    <w:p>
      <w:pPr>
        <w:pStyle w:val="ListBullet"/>
      </w:pPr>
      <w:r>
        <w:t>non-trivial (&gt;1KB): 15</w:t>
      </w:r>
    </w:p>
    <w:p>
      <w:pPr>
        <w:pStyle w:val="ListBullet"/>
      </w:pPr>
      <w:r>
        <w:t>top 5 by size:</w:t>
      </w:r>
    </w:p>
    <w:p>
      <w:pPr>
        <w:pStyle w:val="ListBullet"/>
      </w:pPr>
      <w:r>
        <w:t>bj71vvwjl.output</w:t>
      </w:r>
      <w:r>
        <w:t xml:space="preserve"> — 1.7MB — pgrep-not-found loop noise (NOT a real agent — hook misconfig writing to task slot)</w:t>
      </w:r>
    </w:p>
    <w:p>
      <w:pPr>
        <w:pStyle w:val="ListBullet"/>
      </w:pPr>
      <w:r>
        <w:t>bnj6vaw1r.output</w:t>
      </w:r>
      <w:r>
        <w:t xml:space="preserve"> — 314KB — watchdog log dump from earlier cycle</w:t>
      </w:r>
    </w:p>
    <w:p>
      <w:pPr>
        <w:pStyle w:val="ListBullet"/>
      </w:pPr>
      <w:r>
        <w:t>b1vp18kbd.output</w:t>
      </w:r>
      <w:r>
        <w:t xml:space="preserve"> — 146KB — agentic-247-watchdog skill scheduled-task self-run</w:t>
      </w:r>
    </w:p>
    <w:p>
      <w:pPr>
        <w:pStyle w:val="ListBullet"/>
      </w:pPr>
      <w:r>
        <w:t>bcl7rvyjg.output</w:t>
      </w:r>
      <w:r>
        <w:t xml:space="preserve"> — 111KB — swarm-orch log dump from earlier cycle</w:t>
      </w:r>
    </w:p>
    <w:p>
      <w:pPr>
        <w:pStyle w:val="ListBullet"/>
      </w:pPr>
      <w:r>
        <w:t>b024tgufl.output</w:t>
      </w:r>
      <w:r>
        <w:t xml:space="preserve"> — 50KB — daily-aws-cost.log dump</w:t>
      </w:r>
    </w:p>
    <w:p>
      <w:pPr>
        <w:pStyle w:val="ListBullet"/>
      </w:pPr>
      <w:r>
        <w:t xml:space="preserve">substantive new SCOUT memos / FORGE patches authored in window: </w:t>
      </w:r>
      <w:r>
        <w:rPr>
          <w:b/>
        </w:rPr>
        <w:t>none detected</w:t>
      </w:r>
    </w:p>
    <w:p>
      <w:pPr>
        <w:pStyle w:val="ListBullet"/>
      </w:pPr>
      <w:r>
        <w:t xml:space="preserve">substantive new ORACLE / VAULT / GUIDE / DARWIN outputs in window: </w:t>
      </w:r>
      <w:r>
        <w:rPr>
          <w:b/>
        </w:rPr>
        <w:t>none detected</w:t>
      </w:r>
    </w:p>
    <w:p>
      <w:r>
        <w:t>most "outputs" in this window are scheduled-task self-runs reading/writing log buffers, not new agent intel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anomalies + things to look at</w:t>
      </w:r>
    </w:p>
    <w:p>
      <w:pPr>
        <w:pStyle w:val="ListBullet"/>
      </w:pPr>
      <w:r>
        <w:rPr>
          <w:b/>
        </w:rPr>
        <w:t>pgrep hook loop</w:t>
      </w:r>
      <w:r>
        <w:t xml:space="preserve"> — agent bj71vvwjl wrote 1.7MB of </w:t>
      </w:r>
      <w:r>
        <w:t>/usr/bin/bash: line 1: pgrep: command not found</w:t>
      </w:r>
      <w:r>
        <w:t xml:space="preserve"> since ~05:33Z. some hook is calling </w:t>
      </w:r>
      <w:r>
        <w:t>pgrep</w:t>
      </w:r>
      <w:r>
        <w:t xml:space="preserve"> (not on cygwin path) and not erroring out. swarm-orch correctly didn't respawn. fix: find the hook, swap pgrep for </w:t>
      </w:r>
      <w:r>
        <w:t>ps aux | grep</w:t>
      </w:r>
      <w:r>
        <w:t xml:space="preserve"> or install procps-ng under cygwin</w:t>
      </w:r>
    </w:p>
    <w:p>
      <w:pPr>
        <w:pStyle w:val="ListBullet"/>
      </w:pPr>
      <w:r>
        <w:rPr>
          <w:b/>
        </w:rPr>
        <w:t>registry frozen 3+ days</w:t>
      </w:r>
      <w:r>
        <w:t xml:space="preserve"> — 57 open T-numbers, none touched since 2026-05-02. either harnoor has been heads-down elsewhere or the registry-update workflow itself has a gap</w:t>
      </w:r>
    </w:p>
    <w:p>
      <w:pPr>
        <w:pStyle w:val="ListBullet"/>
      </w:pPr>
      <w:r>
        <w:rPr>
          <w:b/>
        </w:rPr>
        <w:t>PMF metrics empty</w:t>
      </w:r>
      <w:r>
        <w:t xml:space="preserve"> — three core SI metrics show zero datapoints. needs a smoke test on the publisher path before assuming "no users"</w:t>
      </w:r>
    </w:p>
    <w:p>
      <w:pPr>
        <w:pStyle w:val="ListBullet"/>
      </w:pPr>
      <w:r>
        <w:rPr>
          <w:b/>
        </w:rPr>
        <w:t>publisher rot persists</w:t>
      </w:r>
      <w:r>
        <w:t xml:space="preserve"> — llm-costs.jsonl 16d stale, aws-email-publisher 20+ cycle fail, heartbeat.jsonl absent. these are the same items watchdog has been flagging since 2026-04-20 — they're not going to fix themselves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what got done overnight</w:t>
      </w:r>
    </w:p>
    <w:p>
      <w:r>
        <w:t>honest answer: very little visible</w:t>
      </w:r>
    </w:p>
    <w:p>
      <w:pPr>
        <w:pStyle w:val="ListBullet"/>
      </w:pPr>
      <w:r>
        <w:t>swarm orchestrator + watchdog stayed green — system health is solid</w:t>
      </w:r>
    </w:p>
    <w:p>
      <w:pPr>
        <w:pStyle w:val="ListBullet"/>
      </w:pPr>
      <w:r>
        <w:t>daily-downgrade finally landed (after 77+ violations) — that's the one real positive signal</w:t>
      </w:r>
    </w:p>
    <w:p>
      <w:pPr>
        <w:pStyle w:val="ListBullet"/>
      </w:pPr>
      <w:r>
        <w:t>no truncations, no respawns, no RED — autonomy held</w:t>
      </w:r>
    </w:p>
    <w:p>
      <w:pPr>
        <w:pStyle w:val="ListBullet"/>
      </w:pPr>
      <w:r>
        <w:t>but: 0 R-numbers shipped, 0 T-numbers closed, 0 advisor memos written, 0 substantive SCOUT/FORGE/ORACLE outputs</w:t>
      </w:r>
    </w:p>
    <w:p>
      <w:r>
        <w:t>system was alive, watching, breathing — but not building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sources status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#</w:t>
            </w:r>
          </w:p>
        </w:tc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source</w:t>
            </w:r>
          </w:p>
        </w:tc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status</w:t>
            </w:r>
          </w:p>
        </w:tc>
      </w:tr>
      <w:tr>
        <w:tc>
          <w:tcPr>
            <w:tcW w:type="dxa" w:w="2880"/>
          </w:tcPr>
          <w:p>
            <w:r/>
            <w:r>
              <w:t>1</w:t>
            </w:r>
          </w:p>
        </w:tc>
        <w:tc>
          <w:tcPr>
            <w:tcW w:type="dxa" w:w="2880"/>
          </w:tcPr>
          <w:p>
            <w:r/>
            <w:r>
              <w:t>swarm-orchestrator.log</w:t>
            </w:r>
          </w:p>
        </w:tc>
        <w:tc>
          <w:tcPr>
            <w:tcW w:type="dxa" w:w="2880"/>
          </w:tcPr>
          <w:p>
            <w:r/>
            <w:r>
              <w:t>OK</w:t>
            </w:r>
          </w:p>
        </w:tc>
      </w:tr>
      <w:tr>
        <w:tc>
          <w:tcPr>
            <w:tcW w:type="dxa" w:w="2880"/>
          </w:tcPr>
          <w:p>
            <w:r/>
            <w:r>
              <w:t>2</w:t>
            </w:r>
          </w:p>
        </w:tc>
        <w:tc>
          <w:tcPr>
            <w:tcW w:type="dxa" w:w="2880"/>
          </w:tcPr>
          <w:p>
            <w:r/>
            <w:r>
              <w:t>watchdog.log</w:t>
            </w:r>
          </w:p>
        </w:tc>
        <w:tc>
          <w:tcPr>
            <w:tcW w:type="dxa" w:w="2880"/>
          </w:tcPr>
          <w:p>
            <w:r/>
            <w:r>
              <w:t>OK</w:t>
            </w:r>
          </w:p>
        </w:tc>
      </w:tr>
      <w:tr>
        <w:tc>
          <w:tcPr>
            <w:tcW w:type="dxa" w:w="2880"/>
          </w:tcPr>
          <w:p>
            <w:r/>
            <w:r>
              <w:t>3</w:t>
            </w:r>
          </w:p>
        </w:tc>
        <w:tc>
          <w:tcPr>
            <w:tcW w:type="dxa" w:w="2880"/>
          </w:tcPr>
          <w:p>
            <w:r/>
            <w:r>
              <w:t>claude-code-audit-2026-05-04*.md</w:t>
            </w:r>
          </w:p>
        </w:tc>
        <w:tc>
          <w:tcPr>
            <w:tcW w:type="dxa" w:w="2880"/>
          </w:tcPr>
          <w:p>
            <w:r/>
            <w:r>
              <w:t>unavailable (file not found, last 2026-05-02)</w:t>
            </w:r>
          </w:p>
        </w:tc>
      </w:tr>
      <w:tr>
        <w:tc>
          <w:tcPr>
            <w:tcW w:type="dxa" w:w="2880"/>
          </w:tcPr>
          <w:p>
            <w:r/>
            <w:r>
              <w:t>4</w:t>
            </w:r>
          </w:p>
        </w:tc>
        <w:tc>
          <w:tcPr>
            <w:tcW w:type="dxa" w:w="2880"/>
          </w:tcPr>
          <w:p>
            <w:r/>
            <w:r>
              <w:t>journal DEPLOYED last 24h</w:t>
            </w:r>
          </w:p>
        </w:tc>
        <w:tc>
          <w:tcPr>
            <w:tcW w:type="dxa" w:w="2880"/>
          </w:tcPr>
          <w:p>
            <w:r/>
            <w:r>
              <w:t>OK (0 in window)</w:t>
            </w:r>
          </w:p>
        </w:tc>
      </w:tr>
      <w:tr>
        <w:tc>
          <w:tcPr>
            <w:tcW w:type="dxa" w:w="2880"/>
          </w:tcPr>
          <w:p>
            <w:r/>
            <w:r>
              <w:t>5</w:t>
            </w:r>
          </w:p>
        </w:tc>
        <w:tc>
          <w:tcPr>
            <w:tcW w:type="dxa" w:w="2880"/>
          </w:tcPr>
          <w:p>
            <w:r/>
            <w:r>
              <w:t>TASK-REGISTRY-2026-04-21.md</w:t>
            </w:r>
          </w:p>
        </w:tc>
        <w:tc>
          <w:tcPr>
            <w:tcW w:type="dxa" w:w="2880"/>
          </w:tcPr>
          <w:p>
            <w:r/>
            <w:r>
              <w:t>OK</w:t>
            </w:r>
          </w:p>
        </w:tc>
      </w:tr>
      <w:tr>
        <w:tc>
          <w:tcPr>
            <w:tcW w:type="dxa" w:w="2880"/>
          </w:tcPr>
          <w:p>
            <w:r/>
            <w:r>
              <w:t>6</w:t>
            </w:r>
          </w:p>
        </w:tc>
        <w:tc>
          <w:tcPr>
            <w:tcW w:type="dxa" w:w="2880"/>
          </w:tcPr>
          <w:p>
            <w:r/>
            <w:r>
              <w:t>llm-costs.jsonl</w:t>
            </w:r>
          </w:p>
        </w:tc>
        <w:tc>
          <w:tcPr>
            <w:tcW w:type="dxa" w:w="2880"/>
          </w:tcPr>
          <w:p>
            <w:r/>
            <w:r>
              <w:t>unavailable (file stale 16d)</w:t>
            </w:r>
          </w:p>
        </w:tc>
      </w:tr>
      <w:tr>
        <w:tc>
          <w:tcPr>
            <w:tcW w:type="dxa" w:w="2880"/>
          </w:tcPr>
          <w:p>
            <w:r/>
            <w:r>
              <w:t>7</w:t>
            </w:r>
          </w:p>
        </w:tc>
        <w:tc>
          <w:tcPr>
            <w:tcW w:type="dxa" w:w="2880"/>
          </w:tcPr>
          <w:p>
            <w:r/>
            <w:r>
              <w:t>daily-aws-cost.log</w:t>
            </w:r>
          </w:p>
        </w:tc>
        <w:tc>
          <w:tcPr>
            <w:tcW w:type="dxa" w:w="2880"/>
          </w:tcPr>
          <w:p>
            <w:r/>
            <w:r>
              <w:t>partial (publisher broken, only forecast lines)</w:t>
            </w:r>
          </w:p>
        </w:tc>
      </w:tr>
      <w:tr>
        <w:tc>
          <w:tcPr>
            <w:tcW w:type="dxa" w:w="2880"/>
          </w:tcPr>
          <w:p>
            <w:r/>
            <w:r>
              <w:t>8</w:t>
            </w:r>
          </w:p>
        </w:tc>
        <w:tc>
          <w:tcPr>
            <w:tcW w:type="dxa" w:w="2880"/>
          </w:tcPr>
          <w:p>
            <w:r/>
            <w:r>
              <w:t>cloudwatch innerverse/pmf</w:t>
            </w:r>
          </w:p>
        </w:tc>
        <w:tc>
          <w:tcPr>
            <w:tcW w:type="dxa" w:w="2880"/>
          </w:tcPr>
          <w:p>
            <w:r/>
            <w:r>
              <w:t>OK (empty datapoints)</w:t>
            </w:r>
          </w:p>
        </w:tc>
      </w:tr>
      <w:tr>
        <w:tc>
          <w:tcPr>
            <w:tcW w:type="dxa" w:w="2880"/>
          </w:tcPr>
          <w:p>
            <w:r/>
            <w:r>
              <w:t>9</w:t>
            </w:r>
          </w:p>
        </w:tc>
        <w:tc>
          <w:tcPr>
            <w:tcW w:type="dxa" w:w="2880"/>
          </w:tcPr>
          <w:p>
            <w:r/>
            <w:r>
              <w:t>pending T-numbers</w:t>
            </w:r>
          </w:p>
        </w:tc>
        <w:tc>
          <w:tcPr>
            <w:tcW w:type="dxa" w:w="2880"/>
          </w:tcPr>
          <w:p>
            <w:r/>
            <w:r>
              <w:t>OK</w:t>
            </w:r>
          </w:p>
        </w:tc>
      </w:tr>
      <w:tr>
        <w:tc>
          <w:tcPr>
            <w:tcW w:type="dxa" w:w="2880"/>
          </w:tcPr>
          <w:p>
            <w:r/>
            <w:r>
              <w:t>10</w:t>
            </w:r>
          </w:p>
        </w:tc>
        <w:tc>
          <w:tcPr>
            <w:tcW w:type="dxa" w:w="2880"/>
          </w:tcPr>
          <w:p>
            <w:r/>
            <w:r>
              <w:t>Temp/claude/*/tasks</w:t>
            </w:r>
          </w:p>
        </w:tc>
        <w:tc>
          <w:tcPr>
            <w:tcW w:type="dxa" w:w="2880"/>
          </w:tcPr>
          <w:p>
            <w:r/>
            <w:r>
              <w:t>OK</w:t>
            </w:r>
          </w:p>
        </w:tc>
      </w:tr>
    </w:tbl>
    <w:p/>
    <w:p>
      <w:r>
        <w:t>10/10 read attempts completed — 2 returned partial/unavailable data, noted inline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